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47</w:t>
      </w:r>
    </w:p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</w:p>
    <w:p w:rsidR="00450F4D" w:rsidRDefault="00450F4D" w:rsidP="00450F4D">
      <w:pPr>
        <w:ind w:left="5669"/>
        <w:jc w:val="left"/>
        <w:rPr>
          <w:sz w:val="20"/>
        </w:rPr>
      </w:pPr>
      <w:r>
        <w:rPr>
          <w:sz w:val="20"/>
        </w:rPr>
        <w:t>z dnia  23 września 2024 r.</w:t>
      </w:r>
    </w:p>
    <w:p w:rsidR="00450F4D" w:rsidRDefault="00450F4D" w:rsidP="00450F4D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Komisję skarg, wniosków i petycji </w:t>
      </w:r>
    </w:p>
    <w:p w:rsid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Pr="00C71253" w:rsidRDefault="00D806B2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 xml:space="preserve">UCHWAŁA NR </w:t>
      </w:r>
      <w:r w:rsidR="00450F4D">
        <w:rPr>
          <w:rFonts w:ascii="Times New Roman" w:hAnsi="Times New Roman" w:cs="Times New Roman"/>
          <w:b/>
          <w:sz w:val="24"/>
        </w:rPr>
        <w:t>VI</w:t>
      </w:r>
      <w:r w:rsidRPr="00C71253">
        <w:rPr>
          <w:rFonts w:ascii="Times New Roman" w:hAnsi="Times New Roman" w:cs="Times New Roman"/>
          <w:b/>
          <w:sz w:val="24"/>
        </w:rPr>
        <w:t>/……/2</w:t>
      </w:r>
      <w:r w:rsidR="00FE4577">
        <w:rPr>
          <w:rFonts w:ascii="Times New Roman" w:hAnsi="Times New Roman" w:cs="Times New Roman"/>
          <w:b/>
          <w:sz w:val="24"/>
        </w:rPr>
        <w:t>4</w:t>
      </w:r>
    </w:p>
    <w:p w:rsidR="00D806B2" w:rsidRPr="00C71253" w:rsidRDefault="00D806B2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RADY MIEJSKIEJ W GOŚCINIE</w:t>
      </w:r>
    </w:p>
    <w:p w:rsid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806B2" w:rsidRP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z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dnia </w:t>
      </w:r>
      <w:r w:rsidR="00450F4D">
        <w:rPr>
          <w:rFonts w:ascii="Times New Roman" w:hAnsi="Times New Roman" w:cs="Times New Roman"/>
          <w:b/>
          <w:sz w:val="24"/>
        </w:rPr>
        <w:t>25 września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202</w:t>
      </w:r>
      <w:r w:rsidR="00FE4577">
        <w:rPr>
          <w:rFonts w:ascii="Times New Roman" w:hAnsi="Times New Roman" w:cs="Times New Roman"/>
          <w:b/>
          <w:sz w:val="24"/>
        </w:rPr>
        <w:t>4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r.</w:t>
      </w:r>
    </w:p>
    <w:p w:rsid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w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sprawie </w:t>
      </w:r>
      <w:r w:rsidR="00850C52">
        <w:rPr>
          <w:rFonts w:ascii="Times New Roman" w:hAnsi="Times New Roman" w:cs="Times New Roman"/>
          <w:b/>
          <w:sz w:val="24"/>
        </w:rPr>
        <w:t xml:space="preserve">zmiany Uchwały Nr V/40/24 Rady Miejskiej w Gościnie z dnia 6 września 2024 r. w sprawie </w:t>
      </w:r>
      <w:r w:rsidR="00D806B2" w:rsidRPr="00C71253">
        <w:rPr>
          <w:rFonts w:ascii="Times New Roman" w:hAnsi="Times New Roman" w:cs="Times New Roman"/>
          <w:b/>
          <w:sz w:val="24"/>
        </w:rPr>
        <w:t>ustalenia wysokości opłat za pobyt oraz maksymalnej wysokości opłaty za wyżywienie dziecka w żłobku prowadzonym przez Gminę Gościno</w:t>
      </w:r>
    </w:p>
    <w:p w:rsid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C71253" w:rsidRP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806B2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Na podstawie art. 18 ust. 2 pkt. 15 Ustawy z dnia 8 marca 1990 r. o samorządzie gminnym </w:t>
      </w:r>
      <w:r w:rsidR="00C71253">
        <w:rPr>
          <w:rFonts w:ascii="Times New Roman" w:hAnsi="Times New Roman" w:cs="Times New Roman"/>
          <w:sz w:val="24"/>
        </w:rPr>
        <w:br/>
        <w:t>(Dz. U. z 202</w:t>
      </w:r>
      <w:r w:rsidR="00FE4577">
        <w:rPr>
          <w:rFonts w:ascii="Times New Roman" w:hAnsi="Times New Roman" w:cs="Times New Roman"/>
          <w:sz w:val="24"/>
        </w:rPr>
        <w:t>4</w:t>
      </w:r>
      <w:r w:rsidR="00C71253">
        <w:rPr>
          <w:rFonts w:ascii="Times New Roman" w:hAnsi="Times New Roman" w:cs="Times New Roman"/>
          <w:sz w:val="24"/>
        </w:rPr>
        <w:t xml:space="preserve"> r. poz. </w:t>
      </w:r>
      <w:r w:rsidR="00FE4577">
        <w:rPr>
          <w:rFonts w:ascii="Times New Roman" w:hAnsi="Times New Roman" w:cs="Times New Roman"/>
          <w:sz w:val="24"/>
        </w:rPr>
        <w:t>609</w:t>
      </w:r>
      <w:r w:rsidR="00547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7CB8">
        <w:rPr>
          <w:rFonts w:ascii="Times New Roman" w:hAnsi="Times New Roman" w:cs="Times New Roman"/>
          <w:sz w:val="24"/>
        </w:rPr>
        <w:t>t.j</w:t>
      </w:r>
      <w:proofErr w:type="spellEnd"/>
      <w:r w:rsidR="00547CB8">
        <w:rPr>
          <w:rFonts w:ascii="Times New Roman" w:hAnsi="Times New Roman" w:cs="Times New Roman"/>
          <w:sz w:val="24"/>
        </w:rPr>
        <w:t>, poz. 721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 xml:space="preserve">oraz na podstawie art. 12 ust. 3, art. 23, art. 58 ust. 1 </w:t>
      </w:r>
      <w:r w:rsidR="00C71253">
        <w:rPr>
          <w:rFonts w:ascii="Times New Roman" w:hAnsi="Times New Roman" w:cs="Times New Roman"/>
          <w:sz w:val="24"/>
        </w:rPr>
        <w:br/>
      </w:r>
      <w:r w:rsidRPr="00C71253">
        <w:rPr>
          <w:rFonts w:ascii="Times New Roman" w:hAnsi="Times New Roman" w:cs="Times New Roman"/>
          <w:sz w:val="24"/>
        </w:rPr>
        <w:t xml:space="preserve">oraz art. 59 ust. 1 Ustawy z dnia 4 lutego 2011 r. o opiece nad dziećmi </w:t>
      </w:r>
      <w:r w:rsidR="00C71253">
        <w:rPr>
          <w:rFonts w:ascii="Times New Roman" w:hAnsi="Times New Roman" w:cs="Times New Roman"/>
          <w:sz w:val="24"/>
        </w:rPr>
        <w:t xml:space="preserve">w wieku </w:t>
      </w:r>
      <w:r w:rsidRPr="00C71253">
        <w:rPr>
          <w:rFonts w:ascii="Times New Roman" w:hAnsi="Times New Roman" w:cs="Times New Roman"/>
          <w:sz w:val="24"/>
        </w:rPr>
        <w:t xml:space="preserve">do lat 3 </w:t>
      </w:r>
      <w:r w:rsidR="00C71253">
        <w:rPr>
          <w:rFonts w:ascii="Times New Roman" w:hAnsi="Times New Roman" w:cs="Times New Roman"/>
          <w:sz w:val="24"/>
        </w:rPr>
        <w:br/>
        <w:t>(</w:t>
      </w:r>
      <w:r w:rsidR="00547CB8">
        <w:rPr>
          <w:rFonts w:ascii="Times New Roman" w:hAnsi="Times New Roman" w:cs="Times New Roman"/>
          <w:sz w:val="24"/>
        </w:rPr>
        <w:t xml:space="preserve">Dz. U. z 2024 r. poz. 338 </w:t>
      </w:r>
      <w:proofErr w:type="spellStart"/>
      <w:r w:rsidR="00547CB8">
        <w:rPr>
          <w:rFonts w:ascii="Times New Roman" w:hAnsi="Times New Roman" w:cs="Times New Roman"/>
          <w:sz w:val="24"/>
        </w:rPr>
        <w:t>t.j</w:t>
      </w:r>
      <w:proofErr w:type="spellEnd"/>
      <w:r w:rsidR="00547CB8">
        <w:rPr>
          <w:rFonts w:ascii="Times New Roman" w:hAnsi="Times New Roman" w:cs="Times New Roman"/>
          <w:sz w:val="24"/>
        </w:rPr>
        <w:t>., poz. 743, poz. 858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>Rada Miejska w Gościnie, uchwala co następuje: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Pr="00C71253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47CB8">
        <w:rPr>
          <w:rFonts w:ascii="Times New Roman" w:hAnsi="Times New Roman" w:cs="Times New Roman"/>
          <w:b/>
          <w:bCs/>
          <w:sz w:val="24"/>
        </w:rPr>
        <w:t>§1.</w:t>
      </w:r>
      <w:r w:rsidRPr="00850C52">
        <w:rPr>
          <w:rFonts w:ascii="Times New Roman" w:hAnsi="Times New Roman" w:cs="Times New Roman"/>
          <w:sz w:val="24"/>
        </w:rPr>
        <w:t xml:space="preserve"> </w:t>
      </w:r>
      <w:r w:rsidR="00850C52" w:rsidRPr="00850C52">
        <w:rPr>
          <w:rFonts w:ascii="Times New Roman" w:hAnsi="Times New Roman" w:cs="Times New Roman"/>
          <w:sz w:val="24"/>
        </w:rPr>
        <w:t>W Uchwa</w:t>
      </w:r>
      <w:r w:rsidR="00850C52">
        <w:rPr>
          <w:rFonts w:ascii="Times New Roman" w:hAnsi="Times New Roman" w:cs="Times New Roman"/>
          <w:sz w:val="24"/>
        </w:rPr>
        <w:t>le</w:t>
      </w:r>
      <w:r w:rsidR="00850C52" w:rsidRPr="00850C52">
        <w:rPr>
          <w:rFonts w:ascii="Times New Roman" w:hAnsi="Times New Roman" w:cs="Times New Roman"/>
          <w:sz w:val="24"/>
        </w:rPr>
        <w:t xml:space="preserve"> Nr V/40/24 Rady Miejskiej w Gościnie z dnia 6 września 2024 r. w sprawie ustalenia wysokości opłat za pobyt oraz maksymalnej wysokości opłaty </w:t>
      </w:r>
      <w:r w:rsidR="00850C52">
        <w:rPr>
          <w:rFonts w:ascii="Times New Roman" w:hAnsi="Times New Roman" w:cs="Times New Roman"/>
          <w:sz w:val="24"/>
        </w:rPr>
        <w:t xml:space="preserve">za wyżywienie </w:t>
      </w:r>
      <w:r w:rsidR="00850C52" w:rsidRPr="00850C52">
        <w:rPr>
          <w:rFonts w:ascii="Times New Roman" w:hAnsi="Times New Roman" w:cs="Times New Roman"/>
          <w:sz w:val="24"/>
        </w:rPr>
        <w:t>dziecka w żłobku prowadzonym przez Gminę Gościno</w:t>
      </w:r>
      <w:r w:rsidR="00850C52">
        <w:rPr>
          <w:rFonts w:ascii="Times New Roman" w:hAnsi="Times New Roman" w:cs="Times New Roman"/>
          <w:sz w:val="24"/>
        </w:rPr>
        <w:t xml:space="preserve"> zmienia się </w:t>
      </w:r>
      <w:r w:rsidR="00D46FC2">
        <w:rPr>
          <w:rFonts w:ascii="Times New Roman" w:hAnsi="Times New Roman" w:cs="Times New Roman"/>
          <w:sz w:val="24"/>
        </w:rPr>
        <w:t>§1</w:t>
      </w:r>
      <w:r w:rsidR="00850C52">
        <w:rPr>
          <w:rFonts w:ascii="Times New Roman" w:hAnsi="Times New Roman" w:cs="Times New Roman"/>
          <w:sz w:val="24"/>
        </w:rPr>
        <w:t xml:space="preserve"> </w:t>
      </w:r>
      <w:r w:rsidR="00D46FC2">
        <w:rPr>
          <w:rFonts w:ascii="Times New Roman" w:hAnsi="Times New Roman" w:cs="Times New Roman"/>
          <w:sz w:val="24"/>
        </w:rPr>
        <w:t>u</w:t>
      </w:r>
      <w:r w:rsidR="00850C52">
        <w:rPr>
          <w:rFonts w:ascii="Times New Roman" w:hAnsi="Times New Roman" w:cs="Times New Roman"/>
          <w:sz w:val="24"/>
        </w:rPr>
        <w:t xml:space="preserve">st. 1, który otrzymuje nowe </w:t>
      </w:r>
      <w:r w:rsidR="00D84FB4">
        <w:rPr>
          <w:rFonts w:ascii="Times New Roman" w:hAnsi="Times New Roman" w:cs="Times New Roman"/>
          <w:sz w:val="24"/>
        </w:rPr>
        <w:t xml:space="preserve">następujące </w:t>
      </w:r>
      <w:r w:rsidR="00850C52">
        <w:rPr>
          <w:rFonts w:ascii="Times New Roman" w:hAnsi="Times New Roman" w:cs="Times New Roman"/>
          <w:sz w:val="24"/>
        </w:rPr>
        <w:t xml:space="preserve">brzmienie: „ </w:t>
      </w:r>
      <w:r w:rsidRPr="00C71253">
        <w:rPr>
          <w:rFonts w:ascii="Times New Roman" w:hAnsi="Times New Roman" w:cs="Times New Roman"/>
          <w:sz w:val="24"/>
        </w:rPr>
        <w:t xml:space="preserve">Ustala się wysokość opłaty za pobyt dziecka w żłobku prowadzonym przez Gminę Gościno w wymiarze do 10 godzin dziennie w wysokości </w:t>
      </w:r>
      <w:r w:rsidR="00FE4577">
        <w:rPr>
          <w:rFonts w:ascii="Times New Roman" w:hAnsi="Times New Roman" w:cs="Times New Roman"/>
          <w:sz w:val="24"/>
        </w:rPr>
        <w:t>1</w:t>
      </w:r>
      <w:r w:rsidR="00547CB8">
        <w:rPr>
          <w:rFonts w:ascii="Times New Roman" w:hAnsi="Times New Roman" w:cs="Times New Roman"/>
          <w:sz w:val="24"/>
        </w:rPr>
        <w:t>.</w:t>
      </w:r>
      <w:r w:rsidR="00FE4577">
        <w:rPr>
          <w:rFonts w:ascii="Times New Roman" w:hAnsi="Times New Roman" w:cs="Times New Roman"/>
          <w:sz w:val="24"/>
        </w:rPr>
        <w:t>500</w:t>
      </w:r>
      <w:r w:rsidRPr="00C71253">
        <w:rPr>
          <w:rFonts w:ascii="Times New Roman" w:hAnsi="Times New Roman" w:cs="Times New Roman"/>
          <w:sz w:val="24"/>
        </w:rPr>
        <w:t xml:space="preserve">,00 zł </w:t>
      </w:r>
      <w:r w:rsidR="00D40E9B">
        <w:rPr>
          <w:rFonts w:ascii="Times New Roman" w:hAnsi="Times New Roman" w:cs="Times New Roman"/>
          <w:sz w:val="24"/>
        </w:rPr>
        <w:t xml:space="preserve">brutto </w:t>
      </w:r>
      <w:r w:rsidRPr="00C71253">
        <w:rPr>
          <w:rFonts w:ascii="Times New Roman" w:hAnsi="Times New Roman" w:cs="Times New Roman"/>
          <w:sz w:val="24"/>
        </w:rPr>
        <w:t xml:space="preserve">(słownie: </w:t>
      </w:r>
      <w:r w:rsidR="00FE4577">
        <w:rPr>
          <w:rFonts w:ascii="Times New Roman" w:hAnsi="Times New Roman" w:cs="Times New Roman"/>
          <w:sz w:val="24"/>
        </w:rPr>
        <w:t>tysiąc pięćset złotych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Pr="00C71253">
        <w:rPr>
          <w:rFonts w:ascii="Times New Roman" w:hAnsi="Times New Roman" w:cs="Times New Roman"/>
          <w:sz w:val="24"/>
        </w:rPr>
        <w:t>/</w:t>
      </w:r>
      <w:r w:rsidRPr="00C71253">
        <w:rPr>
          <w:rFonts w:ascii="Times New Roman" w:hAnsi="Times New Roman" w:cs="Times New Roman"/>
          <w:sz w:val="24"/>
          <w:vertAlign w:val="subscript"/>
        </w:rPr>
        <w:t>100</w:t>
      </w:r>
      <w:r w:rsidRPr="00C71253">
        <w:rPr>
          <w:rFonts w:ascii="Times New Roman" w:hAnsi="Times New Roman" w:cs="Times New Roman"/>
          <w:sz w:val="24"/>
        </w:rPr>
        <w:t>) miesięcznie.</w:t>
      </w:r>
      <w:r w:rsidR="00850C52">
        <w:rPr>
          <w:rFonts w:ascii="Times New Roman" w:hAnsi="Times New Roman" w:cs="Times New Roman"/>
          <w:sz w:val="24"/>
        </w:rPr>
        <w:t xml:space="preserve"> Opłata </w:t>
      </w:r>
      <w:r w:rsidR="00547CB8">
        <w:rPr>
          <w:rFonts w:ascii="Times New Roman" w:hAnsi="Times New Roman" w:cs="Times New Roman"/>
          <w:sz w:val="24"/>
        </w:rPr>
        <w:t xml:space="preserve">w wysokości 1.500,00 zł brutto </w:t>
      </w:r>
      <w:r w:rsidR="00ED727C">
        <w:rPr>
          <w:rFonts w:ascii="Times New Roman" w:hAnsi="Times New Roman" w:cs="Times New Roman"/>
          <w:sz w:val="24"/>
        </w:rPr>
        <w:t xml:space="preserve"> </w:t>
      </w:r>
      <w:r w:rsidR="00547CB8" w:rsidRPr="00C71253">
        <w:rPr>
          <w:rFonts w:ascii="Times New Roman" w:hAnsi="Times New Roman" w:cs="Times New Roman"/>
          <w:sz w:val="24"/>
        </w:rPr>
        <w:t xml:space="preserve">(słownie: </w:t>
      </w:r>
      <w:r w:rsidR="00547CB8">
        <w:rPr>
          <w:rFonts w:ascii="Times New Roman" w:hAnsi="Times New Roman" w:cs="Times New Roman"/>
          <w:sz w:val="24"/>
        </w:rPr>
        <w:t>tysiąc pięćset złotych</w:t>
      </w:r>
      <w:r w:rsidR="00547CB8" w:rsidRPr="00C71253">
        <w:rPr>
          <w:rFonts w:ascii="Times New Roman" w:hAnsi="Times New Roman" w:cs="Times New Roman"/>
          <w:sz w:val="24"/>
        </w:rPr>
        <w:t xml:space="preserve"> </w:t>
      </w:r>
      <w:r w:rsidR="00547CB8"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="00547CB8" w:rsidRPr="00C71253">
        <w:rPr>
          <w:rFonts w:ascii="Times New Roman" w:hAnsi="Times New Roman" w:cs="Times New Roman"/>
          <w:sz w:val="24"/>
        </w:rPr>
        <w:t>/</w:t>
      </w:r>
      <w:r w:rsidR="00547CB8" w:rsidRPr="00C71253">
        <w:rPr>
          <w:rFonts w:ascii="Times New Roman" w:hAnsi="Times New Roman" w:cs="Times New Roman"/>
          <w:sz w:val="24"/>
          <w:vertAlign w:val="subscript"/>
        </w:rPr>
        <w:t>100</w:t>
      </w:r>
      <w:r w:rsidR="00547CB8" w:rsidRPr="00C71253">
        <w:rPr>
          <w:rFonts w:ascii="Times New Roman" w:hAnsi="Times New Roman" w:cs="Times New Roman"/>
          <w:sz w:val="24"/>
        </w:rPr>
        <w:t>) miesięcznie</w:t>
      </w:r>
      <w:r w:rsidR="00547CB8">
        <w:rPr>
          <w:rFonts w:ascii="Times New Roman" w:hAnsi="Times New Roman" w:cs="Times New Roman"/>
          <w:sz w:val="24"/>
        </w:rPr>
        <w:t xml:space="preserve"> </w:t>
      </w:r>
      <w:r w:rsidR="00995A02">
        <w:rPr>
          <w:rFonts w:ascii="Times New Roman" w:hAnsi="Times New Roman" w:cs="Times New Roman"/>
          <w:sz w:val="24"/>
        </w:rPr>
        <w:t>obowiązuje</w:t>
      </w:r>
      <w:r w:rsidR="00850C52">
        <w:rPr>
          <w:rFonts w:ascii="Times New Roman" w:hAnsi="Times New Roman" w:cs="Times New Roman"/>
          <w:sz w:val="24"/>
        </w:rPr>
        <w:t xml:space="preserve"> od 1 października 2024r.”.</w:t>
      </w: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47CB8">
        <w:rPr>
          <w:rFonts w:ascii="Times New Roman" w:hAnsi="Times New Roman" w:cs="Times New Roman"/>
          <w:b/>
          <w:bCs/>
          <w:sz w:val="24"/>
        </w:rPr>
        <w:t>§2</w:t>
      </w:r>
      <w:r w:rsidRPr="00850C5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Wykonanie uc</w:t>
      </w:r>
      <w:r w:rsidR="00450F4D">
        <w:rPr>
          <w:rFonts w:ascii="Times New Roman" w:hAnsi="Times New Roman" w:cs="Times New Roman"/>
          <w:sz w:val="24"/>
        </w:rPr>
        <w:t>hwały powierza się Burmistrzowi</w:t>
      </w:r>
      <w:r>
        <w:rPr>
          <w:rFonts w:ascii="Times New Roman" w:hAnsi="Times New Roman" w:cs="Times New Roman"/>
          <w:sz w:val="24"/>
        </w:rPr>
        <w:t xml:space="preserve"> Gościna.</w:t>
      </w: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Pr="00C71253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</w:t>
      </w:r>
      <w:r w:rsidR="00850C52">
        <w:rPr>
          <w:rFonts w:ascii="Times New Roman" w:hAnsi="Times New Roman" w:cs="Times New Roman"/>
          <w:b/>
          <w:sz w:val="24"/>
        </w:rPr>
        <w:t>3</w:t>
      </w:r>
      <w:r w:rsidRPr="00C71253">
        <w:rPr>
          <w:rFonts w:ascii="Times New Roman" w:hAnsi="Times New Roman" w:cs="Times New Roman"/>
          <w:b/>
          <w:sz w:val="24"/>
        </w:rPr>
        <w:t>.</w:t>
      </w:r>
      <w:r w:rsidRPr="00C71253">
        <w:rPr>
          <w:rFonts w:ascii="Times New Roman" w:hAnsi="Times New Roman" w:cs="Times New Roman"/>
          <w:sz w:val="24"/>
        </w:rPr>
        <w:t xml:space="preserve"> Uchwała</w:t>
      </w:r>
      <w:r w:rsidR="00FE4577">
        <w:rPr>
          <w:rFonts w:ascii="Times New Roman" w:hAnsi="Times New Roman" w:cs="Times New Roman"/>
          <w:sz w:val="24"/>
        </w:rPr>
        <w:t xml:space="preserve"> podlega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="00FE4577" w:rsidRPr="00C71253">
        <w:rPr>
          <w:rFonts w:ascii="Times New Roman" w:hAnsi="Times New Roman" w:cs="Times New Roman"/>
          <w:sz w:val="24"/>
        </w:rPr>
        <w:t xml:space="preserve">ogłoszeniu w </w:t>
      </w:r>
      <w:r w:rsidR="00BD706C">
        <w:rPr>
          <w:rFonts w:ascii="Times New Roman" w:hAnsi="Times New Roman" w:cs="Times New Roman"/>
          <w:sz w:val="24"/>
        </w:rPr>
        <w:t xml:space="preserve">Dzienniku Urzędowym Województwa </w:t>
      </w:r>
      <w:r w:rsidR="00FE4577" w:rsidRPr="00C71253">
        <w:rPr>
          <w:rFonts w:ascii="Times New Roman" w:hAnsi="Times New Roman" w:cs="Times New Roman"/>
          <w:sz w:val="24"/>
        </w:rPr>
        <w:t xml:space="preserve">Zachodniopomorskiego </w:t>
      </w:r>
      <w:r w:rsidR="00430235">
        <w:rPr>
          <w:rFonts w:ascii="Times New Roman" w:hAnsi="Times New Roman" w:cs="Times New Roman"/>
          <w:sz w:val="24"/>
        </w:rPr>
        <w:t xml:space="preserve">i wchodzi w życie </w:t>
      </w:r>
      <w:r w:rsidR="00BD706C">
        <w:rPr>
          <w:rFonts w:ascii="Times New Roman" w:hAnsi="Times New Roman" w:cs="Times New Roman"/>
          <w:sz w:val="24"/>
        </w:rPr>
        <w:t xml:space="preserve">po upływie 14 dni od dnia jej ogłoszenia. </w:t>
      </w: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61916" w:rsidRDefault="00F61916" w:rsidP="008D218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Pr="00A60378" w:rsidRDefault="00BA16D1" w:rsidP="00BA16D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60378">
        <w:rPr>
          <w:rFonts w:ascii="Times New Roman" w:hAnsi="Times New Roman" w:cs="Times New Roman"/>
          <w:b/>
          <w:sz w:val="24"/>
        </w:rPr>
        <w:t>Uzasadnienie</w:t>
      </w:r>
    </w:p>
    <w:p w:rsidR="00BA16D1" w:rsidRDefault="00BA16D1" w:rsidP="00BA16D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Zgodnie z art. 58 ust. 1 </w:t>
      </w:r>
      <w:r>
        <w:rPr>
          <w:rFonts w:ascii="Times New Roman" w:hAnsi="Times New Roman" w:cs="Times New Roman"/>
          <w:sz w:val="24"/>
        </w:rPr>
        <w:t>U</w:t>
      </w:r>
      <w:r w:rsidRPr="00C71253">
        <w:rPr>
          <w:rFonts w:ascii="Times New Roman" w:hAnsi="Times New Roman" w:cs="Times New Roman"/>
          <w:sz w:val="24"/>
        </w:rPr>
        <w:t xml:space="preserve">stawy z dnia 4 lutego 2011 r. o opiece nad dziećmi w wieku do lat 3 </w:t>
      </w:r>
      <w:r>
        <w:rPr>
          <w:rFonts w:ascii="Times New Roman" w:hAnsi="Times New Roman" w:cs="Times New Roman"/>
          <w:sz w:val="24"/>
        </w:rPr>
        <w:t xml:space="preserve">(tj. Dz. U. z 2024 r. poz. 338 ze zm.) </w:t>
      </w:r>
      <w:r w:rsidRPr="00C71253">
        <w:rPr>
          <w:rFonts w:ascii="Times New Roman" w:hAnsi="Times New Roman" w:cs="Times New Roman"/>
          <w:sz w:val="24"/>
        </w:rPr>
        <w:t xml:space="preserve">rada </w:t>
      </w:r>
      <w:r>
        <w:rPr>
          <w:rFonts w:ascii="Times New Roman" w:hAnsi="Times New Roman" w:cs="Times New Roman"/>
          <w:sz w:val="24"/>
        </w:rPr>
        <w:t>gminy</w:t>
      </w:r>
      <w:r w:rsidRPr="00C71253">
        <w:rPr>
          <w:rFonts w:ascii="Times New Roman" w:hAnsi="Times New Roman" w:cs="Times New Roman"/>
          <w:sz w:val="24"/>
        </w:rPr>
        <w:t xml:space="preserve"> ustala wysokość opłaty za pobyt dziecka w żłobku</w:t>
      </w:r>
      <w:r>
        <w:rPr>
          <w:rFonts w:ascii="Times New Roman" w:hAnsi="Times New Roman" w:cs="Times New Roman"/>
          <w:sz w:val="24"/>
        </w:rPr>
        <w:t xml:space="preserve"> oraz </w:t>
      </w:r>
      <w:r w:rsidRPr="00C71253">
        <w:rPr>
          <w:rFonts w:ascii="Times New Roman" w:hAnsi="Times New Roman" w:cs="Times New Roman"/>
          <w:sz w:val="24"/>
        </w:rPr>
        <w:t>maksymalną wysokość za</w:t>
      </w:r>
      <w:r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</w:rPr>
        <w:t>wyżywienie</w:t>
      </w:r>
      <w:r>
        <w:rPr>
          <w:rFonts w:ascii="Times New Roman" w:hAnsi="Times New Roman" w:cs="Times New Roman"/>
          <w:sz w:val="24"/>
        </w:rPr>
        <w:t xml:space="preserve">. </w:t>
      </w:r>
    </w:p>
    <w:p w:rsidR="00547CB8" w:rsidRDefault="00547CB8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Zmieniana w § 1 uchwała wejdzie w życie z dniem 2</w:t>
      </w:r>
      <w:r w:rsidR="005329E3">
        <w:rPr>
          <w:rFonts w:ascii="Times New Roman" w:hAnsi="Times New Roman" w:cs="Times New Roman"/>
          <w:sz w:val="24"/>
        </w:rPr>
        <w:t>6 września 2024r., co oznacza, ż</w:t>
      </w:r>
      <w:r>
        <w:rPr>
          <w:rFonts w:ascii="Times New Roman" w:hAnsi="Times New Roman" w:cs="Times New Roman"/>
          <w:sz w:val="24"/>
        </w:rPr>
        <w:t xml:space="preserve">e stawka opłaty za pobyt dziecka w podwyższonej wysokości spowoduje obciążenie bezpodstawne finansowe rodziców stanowiące różnicę między dotychczasową stawką 600,00 zł a nową stawką 1.500,00 w okresie od wejścia w życie uchwały </w:t>
      </w:r>
      <w:r w:rsidRPr="00547CB8">
        <w:rPr>
          <w:rFonts w:ascii="Times New Roman" w:hAnsi="Times New Roman" w:cs="Times New Roman"/>
          <w:bCs/>
          <w:sz w:val="24"/>
        </w:rPr>
        <w:t>nr V/40/24 Rady Miejskiej w Gościnie z dnia 6 września 2024 r. w sprawie ustalenia wysokości opłat za pobyt oraz maksymalnej wysokości opłaty za wyżywienie dziecka w żłobku prowadzonym przez Gminę Gościno</w:t>
      </w:r>
      <w:r>
        <w:rPr>
          <w:rFonts w:ascii="Times New Roman" w:hAnsi="Times New Roman" w:cs="Times New Roman"/>
          <w:bCs/>
          <w:sz w:val="24"/>
        </w:rPr>
        <w:t>, a uzyskaniem przez rodziców środków w ramach świadczenia „Aktyw</w:t>
      </w:r>
      <w:r w:rsidR="005329E3">
        <w:rPr>
          <w:rFonts w:ascii="Times New Roman" w:hAnsi="Times New Roman" w:cs="Times New Roman"/>
          <w:b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>ie w żłobku”</w:t>
      </w: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świadczenia „Aktywnie w żłobku” opłata stała za pobyt dziecka w żłobku prowadzonym przez Gminę Gościno w wysokości 1 500,00 zł będzie w całości pokrywana </w:t>
      </w:r>
      <w:r>
        <w:rPr>
          <w:rFonts w:ascii="Times New Roman" w:hAnsi="Times New Roman" w:cs="Times New Roman"/>
          <w:sz w:val="24"/>
        </w:rPr>
        <w:br/>
        <w:t>z w/w dofinansowania, co znacznie odciąży finansowo rodziców / opiekunów prawnych.</w:t>
      </w: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Świadczenie „Aktywnie w żłobku” obowiązywać będzie od 1 października 2024 r. i od tego też dnia będzie naliczana w/w opłata.</w:t>
      </w:r>
    </w:p>
    <w:p w:rsidR="00BA16D1" w:rsidRPr="00C71253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AD18FA" w:rsidRPr="00C71253" w:rsidSect="003D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461"/>
    <w:rsid w:val="002A79F3"/>
    <w:rsid w:val="003D3D52"/>
    <w:rsid w:val="00430235"/>
    <w:rsid w:val="00450F4D"/>
    <w:rsid w:val="004C22C1"/>
    <w:rsid w:val="005329E3"/>
    <w:rsid w:val="00547CB8"/>
    <w:rsid w:val="00572CC3"/>
    <w:rsid w:val="005E1461"/>
    <w:rsid w:val="00656DBE"/>
    <w:rsid w:val="00673800"/>
    <w:rsid w:val="00740D45"/>
    <w:rsid w:val="00850C52"/>
    <w:rsid w:val="008D218C"/>
    <w:rsid w:val="00995A02"/>
    <w:rsid w:val="00A60378"/>
    <w:rsid w:val="00AD18FA"/>
    <w:rsid w:val="00BA16D1"/>
    <w:rsid w:val="00BD706C"/>
    <w:rsid w:val="00BF338C"/>
    <w:rsid w:val="00C370F8"/>
    <w:rsid w:val="00C71253"/>
    <w:rsid w:val="00CA07A7"/>
    <w:rsid w:val="00CB7DCD"/>
    <w:rsid w:val="00CE2186"/>
    <w:rsid w:val="00D146F1"/>
    <w:rsid w:val="00D40E9B"/>
    <w:rsid w:val="00D46FC2"/>
    <w:rsid w:val="00D806B2"/>
    <w:rsid w:val="00D84FB4"/>
    <w:rsid w:val="00E70FF7"/>
    <w:rsid w:val="00ED727C"/>
    <w:rsid w:val="00F61916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4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dlos</dc:creator>
  <cp:lastModifiedBy>mtrzcinska</cp:lastModifiedBy>
  <cp:revision>7</cp:revision>
  <dcterms:created xsi:type="dcterms:W3CDTF">2024-09-23T09:41:00Z</dcterms:created>
  <dcterms:modified xsi:type="dcterms:W3CDTF">2024-09-23T12:06:00Z</dcterms:modified>
</cp:coreProperties>
</file>